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885E2F">
      <w:pPr>
        <w:jc w:val="both"/>
      </w:pPr>
      <w:bookmarkStart w:id="0" w:name="_GoBack"/>
      <w:bookmarkEnd w:id="0"/>
      <w:r>
        <w:t>Rockowa 18-tka, czyli pytania do... Wojciecha Wojdy (FARBEN LEHRE – śpiew, teksty)</w:t>
      </w:r>
    </w:p>
    <w:p w:rsidR="00000000" w:rsidRDefault="00885E2F">
      <w:pPr>
        <w:jc w:val="both"/>
      </w:pP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Nocą/porankiem uwielbiam słuchać...</w:t>
      </w:r>
    </w:p>
    <w:p w:rsidR="00000000" w:rsidRDefault="00885E2F">
      <w:pPr>
        <w:pStyle w:val="Tekstpodstawowywcity"/>
      </w:pPr>
      <w:r>
        <w:t>... muzyki, która pozwoli mi odpoczywać od codziennego pościgu za życiem, w którym czas pędzi jak pociąg... Czasami jest to chociażby ra</w:t>
      </w:r>
      <w:r>
        <w:t>dosna twórczość the Pogues, Ukrainians, Clash, innym razem Bob Marley, ale ostatnio coraz częściej sięgam po muzykę poważną a’la Mozart, Orff, Ravel, etc...</w:t>
      </w:r>
    </w:p>
    <w:p w:rsidR="00000000" w:rsidRDefault="00885E2F">
      <w:pPr>
        <w:ind w:left="360"/>
        <w:jc w:val="both"/>
      </w:pP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Najbardziej inspiruje mnie...</w:t>
      </w:r>
    </w:p>
    <w:p w:rsidR="00000000" w:rsidRDefault="00885E2F">
      <w:pPr>
        <w:ind w:left="360"/>
        <w:jc w:val="both"/>
      </w:pPr>
      <w:r>
        <w:t>... życie, które ponad wszelką wątpliwość stanowi źródło niewyczerpa</w:t>
      </w:r>
      <w:r>
        <w:t>lnych pomysłów...</w:t>
      </w:r>
    </w:p>
    <w:p w:rsidR="00000000" w:rsidRDefault="00885E2F">
      <w:pPr>
        <w:ind w:left="360"/>
        <w:jc w:val="both"/>
      </w:pPr>
      <w:r>
        <w:t>Każdy dzień, każda godzina potrafi przynosić wiele zaskakujących i interesujących sytuacji. które mogą stanowić inspirację do tworzenia nowych piosenek, tekstów...</w:t>
      </w:r>
    </w:p>
    <w:p w:rsidR="00000000" w:rsidRDefault="00885E2F">
      <w:pPr>
        <w:ind w:left="360"/>
        <w:jc w:val="both"/>
      </w:pP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Ulubione miejsce (strona) w internecie.</w:t>
      </w:r>
    </w:p>
    <w:p w:rsidR="00000000" w:rsidRDefault="00885E2F">
      <w:pPr>
        <w:ind w:left="360"/>
        <w:jc w:val="both"/>
      </w:pPr>
      <w:r>
        <w:t>To tu to tam, raczej czerpię rado</w:t>
      </w:r>
      <w:r>
        <w:t>ść z poznawania i surfowania, a nie z przesiadywania na pojedynczych witrynach. Częściej niż na innych pojawiam się na forum FL czy na naszym Myspace, ale to raczej z przyczyn obiektywnych.</w:t>
      </w:r>
    </w:p>
    <w:p w:rsidR="00000000" w:rsidRDefault="00885E2F">
      <w:pPr>
        <w:ind w:left="360"/>
        <w:jc w:val="both"/>
      </w:pP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Koncert życia, na którym byłem/am.</w:t>
      </w:r>
    </w:p>
    <w:p w:rsidR="00000000" w:rsidRDefault="00885E2F">
      <w:pPr>
        <w:ind w:left="360"/>
        <w:jc w:val="both"/>
      </w:pPr>
      <w:r>
        <w:t>Ciągle mam nadzieję, że takowy</w:t>
      </w:r>
      <w:r>
        <w:t xml:space="preserve"> koncert jest jeszcze przede mną. Z tych, które widziałem dotychczas waham się w wyborze pomiędzy U2 (Pop) a Rolling Stones z roku 2007... Oczywiście bardzo miłą podróżą sentymentalną było dwukrotne obejrzenie na żywo formacji Sex Pistols, żałuję że nie zd</w:t>
      </w:r>
      <w:r>
        <w:t>ążyłem zobaczyć na scenie the Clash czy Ramones.</w:t>
      </w:r>
    </w:p>
    <w:p w:rsidR="00000000" w:rsidRDefault="00885E2F">
      <w:pPr>
        <w:ind w:left="360"/>
        <w:jc w:val="both"/>
      </w:pP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Chętnie wracam do kapeli, którą słuchałem/am w młodości.</w:t>
      </w:r>
    </w:p>
    <w:p w:rsidR="00000000" w:rsidRDefault="00885E2F">
      <w:pPr>
        <w:pStyle w:val="Tekstpodstawowywcity2"/>
        <w:jc w:val="both"/>
      </w:pPr>
      <w:r>
        <w:t>Jest kilka takich zespołów, min. wspomniane Sex Pistols czy stare płyty epigonów hard-rockowych z AC/DC, którymi pasjonowałem się jeszcze w okresie u</w:t>
      </w:r>
      <w:r>
        <w:t>częszczania do liceum.</w:t>
      </w:r>
    </w:p>
    <w:p w:rsidR="00000000" w:rsidRDefault="00885E2F">
      <w:pPr>
        <w:jc w:val="both"/>
      </w:pP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Na koncercie najlepiej czuje się...</w:t>
      </w:r>
    </w:p>
    <w:p w:rsidR="00000000" w:rsidRDefault="00885E2F">
      <w:pPr>
        <w:ind w:left="360"/>
        <w:jc w:val="both"/>
      </w:pPr>
      <w:r>
        <w:t>... na scenie...</w:t>
      </w:r>
    </w:p>
    <w:p w:rsidR="00000000" w:rsidRDefault="00885E2F">
      <w:pPr>
        <w:ind w:left="360"/>
        <w:jc w:val="both"/>
      </w:pP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Nie lubię rozmawiać o...</w:t>
      </w:r>
    </w:p>
    <w:p w:rsidR="00000000" w:rsidRDefault="00885E2F">
      <w:pPr>
        <w:ind w:left="360"/>
        <w:jc w:val="both"/>
      </w:pPr>
      <w:r>
        <w:t xml:space="preserve">... życiu prywatnym publicznie. </w:t>
      </w:r>
    </w:p>
    <w:p w:rsidR="00000000" w:rsidRDefault="00885E2F">
      <w:pPr>
        <w:ind w:left="360"/>
        <w:jc w:val="both"/>
        <w:rPr>
          <w:b/>
          <w:bCs/>
        </w:rPr>
      </w:pPr>
    </w:p>
    <w:p w:rsidR="00000000" w:rsidRDefault="00885E2F">
      <w:pPr>
        <w:numPr>
          <w:ilvl w:val="0"/>
          <w:numId w:val="1"/>
        </w:numPr>
        <w:jc w:val="both"/>
      </w:pPr>
      <w:r>
        <w:rPr>
          <w:b/>
          <w:bCs/>
        </w:rPr>
        <w:t>Ulubiona książka.</w:t>
      </w:r>
    </w:p>
    <w:p w:rsidR="00000000" w:rsidRDefault="00885E2F">
      <w:pPr>
        <w:ind w:left="360"/>
        <w:jc w:val="both"/>
      </w:pPr>
      <w:r>
        <w:t>Na chwilę obecną wskazałbym “Hitler – studium tyranii” autorstwa Allan’a Bullocka, ale to się może ni</w:t>
      </w:r>
      <w:r>
        <w:t>ebawem zmienić.</w:t>
      </w:r>
    </w:p>
    <w:p w:rsidR="00000000" w:rsidRDefault="00885E2F">
      <w:pPr>
        <w:ind w:left="360"/>
        <w:jc w:val="both"/>
      </w:pP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Chciał(a)bym aby muzyka tworzona przeze mnie...</w:t>
      </w:r>
    </w:p>
    <w:p w:rsidR="00000000" w:rsidRDefault="00885E2F">
      <w:pPr>
        <w:pStyle w:val="Tekstpodstawowywcity"/>
      </w:pPr>
      <w:r>
        <w:t>...przetrwała najtrudniejszą próbę jaką jest próba czasu. Nieunikniony jest taki scenariusz, że mnie już nie będzie, a dźwięki i słowa przeze mnie napisane pozostaną. Dlatego – zdając sobie z</w:t>
      </w:r>
      <w:r>
        <w:t xml:space="preserve"> takiego scenariusza sprawę – staram się wkładać w nie jak najwięcej siebie, serca i szczerych emocji.</w:t>
      </w:r>
    </w:p>
    <w:p w:rsidR="00000000" w:rsidRDefault="00885E2F">
      <w:pPr>
        <w:ind w:left="360"/>
        <w:jc w:val="both"/>
      </w:pP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Chciał(a)bym zagrać...</w:t>
      </w:r>
    </w:p>
    <w:p w:rsidR="00000000" w:rsidRDefault="00885E2F">
      <w:pPr>
        <w:ind w:left="360"/>
        <w:jc w:val="both"/>
      </w:pPr>
      <w:r>
        <w:t>... kiedyś na Wembley, najchętniej u boku Sex Pistols, ale zadowoliłbym się skromnym Green Day’em :)</w:t>
      </w:r>
    </w:p>
    <w:p w:rsidR="00000000" w:rsidRDefault="00885E2F">
      <w:pPr>
        <w:jc w:val="both"/>
      </w:pP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Moje 18-te urodziny.</w:t>
      </w:r>
    </w:p>
    <w:p w:rsidR="00000000" w:rsidRDefault="00885E2F">
      <w:pPr>
        <w:pStyle w:val="Tekstpodstawowywcity"/>
      </w:pPr>
      <w:r>
        <w:t xml:space="preserve">Ledwo </w:t>
      </w:r>
      <w:r>
        <w:t>co je pamiętam, bo nie oszczędzałem się wówczas w kontaktach z wodą ognistą, ale na szczęście nie podzieliłem losu Indian Ameryki Północnej :) Dzisiaj twardo stoję na ziemi, a mocne trunki są już dla mnie odległym wspomnieniem. Wracając do mojej 18-tki, to</w:t>
      </w:r>
      <w:r>
        <w:t xml:space="preserve"> spędziłem </w:t>
      </w:r>
      <w:r>
        <w:lastRenderedPageBreak/>
        <w:t>ją u siebie w domu z grupą ówczesnych przyjaciół. Między innymi był wśród nich Marek Knap, z którym dwa lata później zakładałem Farben Lehre.</w:t>
      </w:r>
    </w:p>
    <w:p w:rsidR="00000000" w:rsidRDefault="00885E2F">
      <w:pPr>
        <w:ind w:left="360"/>
        <w:jc w:val="both"/>
      </w:pP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Plany na najbliższy czas. </w:t>
      </w:r>
    </w:p>
    <w:p w:rsidR="00000000" w:rsidRDefault="00885E2F">
      <w:pPr>
        <w:ind w:left="360"/>
        <w:jc w:val="both"/>
      </w:pPr>
      <w:r>
        <w:t>Koncerty, koncerty, a w przerwach między nimi odpoczynek. Bardzo bym chciał</w:t>
      </w:r>
      <w:r>
        <w:t xml:space="preserve"> w wakacje jechać w dwutygodniową podróż życia do Chin, o ile znajdzie się na to wolny czas oraz niezbędne do takiej wyprawy fundusze. Jeśli nie w tym roku, to z pewnością dopnę swego i ten plan się prędzej czy później zrealizuje.</w:t>
      </w:r>
    </w:p>
    <w:p w:rsidR="00000000" w:rsidRDefault="00885E2F">
      <w:pPr>
        <w:ind w:left="360"/>
        <w:jc w:val="both"/>
      </w:pP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Zacząłem śpiewać/grać gd</w:t>
      </w:r>
      <w:r>
        <w:rPr>
          <w:b/>
          <w:bCs/>
        </w:rPr>
        <w:t xml:space="preserve">y... </w:t>
      </w:r>
    </w:p>
    <w:p w:rsidR="00000000" w:rsidRDefault="00885E2F">
      <w:pPr>
        <w:pStyle w:val="Tekstpodstawowywcity"/>
      </w:pPr>
      <w:r>
        <w:t>... miałem niespełna 17 lat, chociaż przyznaję, że już w podstawówce zdarzało mi się glosowo udzielać się na różnych akademiach szkolnych czy brylować na lekcjach wychowania muzycznego, które do dziś mile wspominam.</w:t>
      </w:r>
    </w:p>
    <w:p w:rsidR="00000000" w:rsidRDefault="00885E2F">
      <w:pPr>
        <w:pStyle w:val="Tekstpodstawowywcity"/>
      </w:pP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Humor najbardziej poprawia mi... </w:t>
      </w:r>
    </w:p>
    <w:p w:rsidR="00000000" w:rsidRDefault="00885E2F">
      <w:pPr>
        <w:ind w:left="360"/>
        <w:jc w:val="both"/>
      </w:pPr>
      <w:r>
        <w:t>... stare polskie kino komedii, filmy z Louis De Funesem czy tryptyk “Naga Broń”.</w:t>
      </w:r>
    </w:p>
    <w:p w:rsidR="00000000" w:rsidRDefault="00885E2F">
      <w:pPr>
        <w:ind w:left="360"/>
        <w:jc w:val="both"/>
      </w:pP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W mojej muzycznej karierze najlepiej wspominam. </w:t>
      </w:r>
    </w:p>
    <w:p w:rsidR="00000000" w:rsidRDefault="00885E2F">
      <w:pPr>
        <w:pStyle w:val="Tekstpodstawowywcity"/>
      </w:pPr>
      <w:r>
        <w:t>Czasy spędzone w garażu na przełomie 1986/87, kilka naszych koncertów podczas festiwalu w Jarocinie oraz pobyty na Ukrainie</w:t>
      </w:r>
      <w:r>
        <w:t>.</w:t>
      </w:r>
    </w:p>
    <w:p w:rsidR="00000000" w:rsidRDefault="00885E2F">
      <w:pPr>
        <w:jc w:val="both"/>
      </w:pP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Polską scenę muzyczną oceniam... </w:t>
      </w:r>
    </w:p>
    <w:p w:rsidR="00000000" w:rsidRDefault="00885E2F">
      <w:pPr>
        <w:pStyle w:val="Tekstpodstawowywcity2"/>
        <w:jc w:val="both"/>
      </w:pPr>
      <w:r>
        <w:t>W dwóch płaszczyznach. Stare czasy obdarzam dużą estymą i szacunkiem, natomiast obecny stan rzeczy oceniam krytycznie, jako mało rozwojowy, toczony przez zawiść, korupcję i niespotykany wcześniej oportunizm. W takich ok</w:t>
      </w:r>
      <w:r>
        <w:t>olicznościach trudno liczyć na postęp i powstawanie wartościowych, ponadczasowych rzeczy. Odnoszę wrażenie, że w dzisiejszych czasach zbyt dużo przypadkowych ludzi zajmuje się muzyką – mam na myśli zarówno samych twórców, jak i pseudoznawców, którzy zagnie</w:t>
      </w:r>
      <w:r>
        <w:t>ździli się niczym mrówki faraona w większości polskich mediów.</w:t>
      </w:r>
    </w:p>
    <w:p w:rsidR="00000000" w:rsidRDefault="00885E2F">
      <w:pPr>
        <w:ind w:left="360"/>
        <w:jc w:val="both"/>
      </w:pPr>
      <w:r>
        <w:t xml:space="preserve"> </w:t>
      </w:r>
    </w:p>
    <w:p w:rsidR="00000000" w:rsidRDefault="00885E2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Kiedy muszę rano wstać a nie chce mi się... </w:t>
      </w:r>
    </w:p>
    <w:p w:rsidR="00000000" w:rsidRDefault="00885E2F">
      <w:pPr>
        <w:pStyle w:val="Tekstpodstawowywcity"/>
      </w:pPr>
      <w:r>
        <w:t>... przewracam się na drugi bok i śpię dalej. Nie chcę to nie muszę wstawać...</w:t>
      </w:r>
    </w:p>
    <w:p w:rsidR="00000000" w:rsidRDefault="00885E2F">
      <w:pPr>
        <w:ind w:left="360"/>
        <w:jc w:val="both"/>
        <w:rPr>
          <w:b/>
          <w:bCs/>
        </w:rPr>
      </w:pPr>
    </w:p>
    <w:p w:rsidR="00000000" w:rsidRDefault="00885E2F">
      <w:pPr>
        <w:numPr>
          <w:ilvl w:val="0"/>
          <w:numId w:val="1"/>
        </w:numPr>
        <w:jc w:val="both"/>
      </w:pPr>
      <w:r>
        <w:rPr>
          <w:b/>
          <w:bCs/>
        </w:rPr>
        <w:t>Moje motto życiowe.</w:t>
      </w:r>
    </w:p>
    <w:p w:rsidR="00000000" w:rsidRDefault="00885E2F">
      <w:pPr>
        <w:ind w:left="360"/>
        <w:jc w:val="both"/>
      </w:pPr>
      <w:r>
        <w:t>Być sobą w każdych okolicznościach przyrody, w</w:t>
      </w:r>
      <w:r>
        <w:t xml:space="preserve"> każdej sytuacji i w każdym towarzystwie.</w:t>
      </w:r>
    </w:p>
    <w:p w:rsidR="00000000" w:rsidRDefault="00885E2F">
      <w:pPr>
        <w:ind w:left="360"/>
        <w:jc w:val="both"/>
      </w:pPr>
      <w:r>
        <w:t>To nie zawsze wpływa korzystnie na relacje z innymi ludźmi, ale zawsze można z czystym sumieniem stanąć przed lustrem i spojrzeć sobie prosto w oczy.</w:t>
      </w:r>
    </w:p>
    <w:p w:rsidR="00000000" w:rsidRDefault="00885E2F">
      <w:pPr>
        <w:pStyle w:val="Lista"/>
        <w:spacing w:after="0"/>
        <w:rPr>
          <w:rFonts w:cs="Times New Roman"/>
        </w:rPr>
      </w:pPr>
    </w:p>
    <w:p w:rsidR="00000000" w:rsidRDefault="00885E2F">
      <w:pPr>
        <w:pStyle w:val="Lista"/>
        <w:spacing w:after="0"/>
        <w:rPr>
          <w:rFonts w:cs="Times New Roman"/>
        </w:rPr>
      </w:pPr>
    </w:p>
    <w:p w:rsidR="00000000" w:rsidRDefault="00885E2F">
      <w:r>
        <w:t>Metryczka:</w:t>
      </w:r>
    </w:p>
    <w:p w:rsidR="00000000" w:rsidRDefault="00885E2F"/>
    <w:p w:rsidR="00000000" w:rsidRDefault="00885E2F">
      <w:r>
        <w:t xml:space="preserve">A. Imie i Nazwisko: </w:t>
      </w:r>
      <w:r>
        <w:rPr>
          <w:b/>
          <w:bCs/>
        </w:rPr>
        <w:t>Wojciech Wojda</w:t>
      </w:r>
    </w:p>
    <w:p w:rsidR="00000000" w:rsidRDefault="00885E2F">
      <w:r>
        <w:t>B. Data urodzen</w:t>
      </w:r>
      <w:r>
        <w:t xml:space="preserve">ia: </w:t>
      </w:r>
      <w:r>
        <w:rPr>
          <w:b/>
          <w:bCs/>
        </w:rPr>
        <w:t>28.12.1966</w:t>
      </w:r>
    </w:p>
    <w:p w:rsidR="00000000" w:rsidRDefault="00885E2F">
      <w:r>
        <w:t xml:space="preserve">C. Zespół: </w:t>
      </w:r>
      <w:r>
        <w:rPr>
          <w:b/>
          <w:bCs/>
        </w:rPr>
        <w:t>Farben Lehre</w:t>
      </w:r>
    </w:p>
    <w:p w:rsidR="00000000" w:rsidRDefault="00885E2F">
      <w:r>
        <w:t xml:space="preserve">D. Funkcja w zespole: </w:t>
      </w:r>
      <w:r>
        <w:rPr>
          <w:b/>
          <w:bCs/>
        </w:rPr>
        <w:t>wokal, teksty</w:t>
      </w:r>
    </w:p>
    <w:p w:rsidR="00000000" w:rsidRDefault="00885E2F">
      <w:pPr>
        <w:rPr>
          <w:b/>
          <w:bCs/>
        </w:rPr>
      </w:pPr>
      <w:r>
        <w:t xml:space="preserve">E. Pseudonim szkolny: </w:t>
      </w:r>
      <w:r>
        <w:rPr>
          <w:b/>
          <w:bCs/>
        </w:rPr>
        <w:t>młody</w:t>
      </w:r>
    </w:p>
    <w:p w:rsidR="00000000" w:rsidRDefault="00885E2F"/>
    <w:p w:rsidR="00885E2F" w:rsidRDefault="00885E2F">
      <w:r>
        <w:t>Prosimy pamiętać o dołączeniu zdjęcia do wiadomości.</w:t>
      </w:r>
    </w:p>
    <w:sectPr w:rsidR="00885E2F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310672"/>
    <w:multiLevelType w:val="hybridMultilevel"/>
    <w:tmpl w:val="DD64DD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D54"/>
    <w:rsid w:val="00885E2F"/>
    <w:rsid w:val="008C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295376-0E23-437E-A348-F8FFF338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360"/>
      <w:jc w:val="both"/>
    </w:pPr>
  </w:style>
  <w:style w:type="paragraph" w:styleId="Tekstpodstawowywcity2">
    <w:name w:val="Body Text Indent 2"/>
    <w:basedOn w:val="Normalny"/>
    <w:semiHidden/>
    <w:p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bobasek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cp:keywords/>
  <cp:lastModifiedBy>Wojciech Wojda</cp:lastModifiedBy>
  <cp:revision>2</cp:revision>
  <cp:lastPrinted>1601-01-01T00:00:00Z</cp:lastPrinted>
  <dcterms:created xsi:type="dcterms:W3CDTF">2018-08-17T11:57:00Z</dcterms:created>
  <dcterms:modified xsi:type="dcterms:W3CDTF">2018-08-17T11:57:00Z</dcterms:modified>
</cp:coreProperties>
</file>